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B8" w:rsidRDefault="00843FB8">
      <w:pPr>
        <w:pStyle w:val="normal1"/>
        <w:widowControl w:val="0"/>
        <w:spacing w:before="60"/>
        <w:rPr>
          <w:rFonts w:ascii="Segoe UI" w:hAnsi="Segoe UI"/>
        </w:rPr>
      </w:pPr>
      <w:r>
        <w:rPr>
          <w:rFonts w:ascii="Segoe UI" w:hAnsi="Segoe UI" w:cs="Quattrocento Sans"/>
          <w:b/>
          <w:bCs/>
          <w:color w:val="000000"/>
          <w:sz w:val="24"/>
          <w:szCs w:val="24"/>
        </w:rPr>
        <w:t xml:space="preserve">ALLEGATO B </w:t>
      </w:r>
      <w:r>
        <w:rPr>
          <w:rFonts w:ascii="Segoe UI" w:hAnsi="Segoe UI" w:cs="Quattrocento Sans"/>
          <w:color w:val="000000"/>
          <w:sz w:val="24"/>
          <w:szCs w:val="24"/>
        </w:rPr>
        <w:t xml:space="preserve"> </w:t>
      </w:r>
    </w:p>
    <w:p w:rsidR="00843FB8" w:rsidRDefault="00843FB8">
      <w:pPr>
        <w:pStyle w:val="normal1"/>
        <w:widowControl w:val="0"/>
        <w:spacing w:before="60"/>
        <w:ind w:left="-142"/>
        <w:jc w:val="center"/>
        <w:rPr>
          <w:rFonts w:ascii="Segoe UI" w:hAnsi="Segoe UI"/>
        </w:rPr>
      </w:pPr>
      <w:r>
        <w:rPr>
          <w:rFonts w:ascii="Segoe UI" w:hAnsi="Segoe UI" w:cs="Quattrocento Sans"/>
          <w:b/>
          <w:bCs/>
          <w:smallCaps/>
          <w:color w:val="000000"/>
          <w:sz w:val="24"/>
          <w:szCs w:val="24"/>
        </w:rPr>
        <w:t>RICHIESTA DI PARTECIPAZIONE</w:t>
      </w:r>
    </w:p>
    <w:p w:rsidR="00843FB8" w:rsidRDefault="00843FB8">
      <w:pPr>
        <w:pStyle w:val="normal1"/>
        <w:widowControl w:val="0"/>
        <w:spacing w:before="60"/>
        <w:jc w:val="center"/>
        <w:rPr>
          <w:rFonts w:ascii="Segoe UI" w:hAnsi="Segoe UI" w:cs="Quattrocento Sans"/>
          <w:color w:val="000000"/>
          <w:sz w:val="24"/>
          <w:szCs w:val="24"/>
          <w:highlight w:val="yellow"/>
        </w:rPr>
      </w:pPr>
    </w:p>
    <w:p w:rsidR="00843FB8" w:rsidRDefault="00843FB8">
      <w:pPr>
        <w:pStyle w:val="normal1"/>
        <w:tabs>
          <w:tab w:val="left" w:pos="4455"/>
        </w:tabs>
        <w:spacing w:before="60"/>
        <w:jc w:val="both"/>
        <w:rPr>
          <w:rFonts w:ascii="Segoe UI" w:hAnsi="Segoe UI"/>
        </w:rPr>
      </w:pPr>
      <w:r>
        <w:rPr>
          <w:rFonts w:ascii="Segoe UI" w:hAnsi="Segoe UI" w:cs="Quattrocento Sans"/>
          <w:b/>
          <w:bCs/>
          <w:i/>
          <w:iCs/>
          <w:color w:val="000000"/>
          <w:sz w:val="24"/>
          <w:szCs w:val="24"/>
        </w:rPr>
        <w:t xml:space="preserve">Oggetto: Richiesta di partecipazione all’erogazione di contributi alle organizzazioni di cui al D. </w:t>
      </w:r>
      <w:r>
        <w:rPr>
          <w:rFonts w:ascii="Segoe UI" w:hAnsi="Segoe UI" w:cs="Quattrocento Sans"/>
          <w:b/>
          <w:bCs/>
          <w:i/>
          <w:iCs/>
          <w:sz w:val="24"/>
          <w:szCs w:val="24"/>
        </w:rPr>
        <w:t>L</w:t>
      </w:r>
      <w:r>
        <w:rPr>
          <w:rFonts w:ascii="Segoe UI" w:hAnsi="Segoe UI" w:cs="Quattrocento Sans"/>
          <w:b/>
          <w:bCs/>
          <w:i/>
          <w:iCs/>
          <w:color w:val="000000"/>
          <w:sz w:val="24"/>
          <w:szCs w:val="24"/>
        </w:rPr>
        <w:t>gs. 117/2017, per lo sviluppo di progetti volti a supportare l’Unione dei Comuni Valle Savio nell’implementazione dei Piani di zona di cui alla L.R.2/2003 e nella realizzazione del sistema locale dei servizi socio-sanitari e sociali  integrato e in rete sul territorio di competenza – anno 202</w:t>
      </w:r>
      <w:r>
        <w:rPr>
          <w:rFonts w:ascii="Segoe UI" w:hAnsi="Segoe UI" w:cs="Quattrocento Sans"/>
          <w:b/>
          <w:bCs/>
          <w:i/>
          <w:iCs/>
          <w:sz w:val="24"/>
          <w:szCs w:val="24"/>
        </w:rPr>
        <w:t>6</w:t>
      </w:r>
    </w:p>
    <w:p w:rsidR="00843FB8" w:rsidRDefault="00843FB8">
      <w:pPr>
        <w:pStyle w:val="normal1"/>
        <w:tabs>
          <w:tab w:val="left" w:pos="4455"/>
        </w:tabs>
        <w:spacing w:before="60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spacing w:line="480" w:lineRule="auto"/>
        <w:jc w:val="both"/>
        <w:rPr>
          <w:rFonts w:ascii="Segoe UI" w:hAnsi="Segoe UI"/>
        </w:rPr>
      </w:pPr>
      <w:r>
        <w:rPr>
          <w:rFonts w:ascii="Segoe UI" w:hAnsi="Segoe UI" w:cs="Quattrocento Sans"/>
          <w:color w:val="000000"/>
          <w:sz w:val="24"/>
          <w:szCs w:val="24"/>
        </w:rPr>
        <w:t>Con la presente la/il sottoscritta/o _____________________________________________ rappresentate legale dell’Associazione/organizzazione __________________________________ con sede in ______________________________________________________________________ via _______________________________________ C.F. ___________________________________ tel. _____________________, e-mail _______________________________ che svolge la seguente attività: __________________________________________________________________</w:t>
      </w:r>
    </w:p>
    <w:p w:rsidR="00843FB8" w:rsidRDefault="00843FB8">
      <w:pPr>
        <w:pStyle w:val="normal1"/>
        <w:spacing w:line="480" w:lineRule="auto"/>
        <w:jc w:val="both"/>
        <w:rPr>
          <w:rFonts w:ascii="Segoe UI" w:hAnsi="Segoe UI"/>
        </w:rPr>
      </w:pPr>
      <w:r>
        <w:rPr>
          <w:rFonts w:ascii="Segoe UI" w:hAnsi="Segoe UI" w:cs="Quattrocento Sans"/>
          <w:sz w:val="24"/>
          <w:szCs w:val="24"/>
        </w:rPr>
        <w:t xml:space="preserve">_________________________________________________________________________________ </w:t>
      </w:r>
      <w:r>
        <w:rPr>
          <w:rFonts w:ascii="Segoe UI" w:hAnsi="Segoe UI" w:cs="Quattrocento Sans"/>
          <w:color w:val="000000"/>
          <w:sz w:val="24"/>
          <w:szCs w:val="24"/>
        </w:rPr>
        <w:t>.</w:t>
      </w:r>
    </w:p>
    <w:p w:rsidR="00843FB8" w:rsidRDefault="00843FB8">
      <w:pPr>
        <w:pStyle w:val="normal1"/>
        <w:spacing w:before="60"/>
        <w:jc w:val="both"/>
        <w:rPr>
          <w:rFonts w:ascii="Segoe UI" w:hAnsi="Segoe UI"/>
        </w:rPr>
      </w:pPr>
      <w:r>
        <w:rPr>
          <w:rFonts w:ascii="Segoe UI" w:hAnsi="Segoe UI" w:cs="Quattrocento Sans"/>
          <w:color w:val="000000"/>
          <w:sz w:val="24"/>
          <w:szCs w:val="24"/>
          <w:u w:val="single"/>
        </w:rPr>
        <w:t xml:space="preserve">Compreso che per l’anno </w:t>
      </w:r>
      <w:r>
        <w:rPr>
          <w:rFonts w:ascii="Segoe UI" w:hAnsi="Segoe UI" w:cs="Quattrocento Sans"/>
          <w:sz w:val="24"/>
          <w:szCs w:val="24"/>
          <w:u w:val="single"/>
        </w:rPr>
        <w:t xml:space="preserve">2026 </w:t>
      </w:r>
      <w:r>
        <w:rPr>
          <w:rFonts w:ascii="Segoe UI" w:hAnsi="Segoe UI" w:cs="Quattrocento Sans"/>
          <w:color w:val="000000"/>
          <w:sz w:val="24"/>
          <w:szCs w:val="24"/>
          <w:u w:val="single"/>
        </w:rPr>
        <w:t>verrà data priorità alla realizzazione di interventi con riferimento alle attività/progetti riferiti al periodo 01/01/202</w:t>
      </w:r>
      <w:r>
        <w:rPr>
          <w:rFonts w:ascii="Segoe UI" w:hAnsi="Segoe UI" w:cs="Quattrocento Sans"/>
          <w:sz w:val="24"/>
          <w:szCs w:val="24"/>
          <w:u w:val="single"/>
        </w:rPr>
        <w:t>6</w:t>
      </w:r>
      <w:r>
        <w:rPr>
          <w:rFonts w:ascii="Segoe UI" w:hAnsi="Segoe UI" w:cs="Quattrocento Sans"/>
          <w:color w:val="000000"/>
          <w:sz w:val="24"/>
          <w:szCs w:val="24"/>
          <w:u w:val="single"/>
        </w:rPr>
        <w:t xml:space="preserve"> – 31/12/202</w:t>
      </w:r>
      <w:r>
        <w:rPr>
          <w:rFonts w:ascii="Segoe UI" w:hAnsi="Segoe UI" w:cs="Quattrocento Sans"/>
          <w:sz w:val="24"/>
          <w:szCs w:val="24"/>
          <w:u w:val="single"/>
        </w:rPr>
        <w:t>6</w:t>
      </w:r>
      <w:r>
        <w:rPr>
          <w:rFonts w:ascii="Segoe UI" w:hAnsi="Segoe UI" w:cs="Quattrocento Sans"/>
          <w:color w:val="000000"/>
          <w:sz w:val="24"/>
          <w:szCs w:val="24"/>
          <w:u w:val="single"/>
        </w:rPr>
        <w:t>, realizzati in una o più della seguenti aree di intervento:</w:t>
      </w:r>
    </w:p>
    <w:p w:rsidR="00843FB8" w:rsidRDefault="00843FB8">
      <w:pPr>
        <w:pStyle w:val="normal1"/>
        <w:jc w:val="both"/>
        <w:rPr>
          <w:rFonts w:ascii="Segoe UI" w:hAnsi="Segoe UI" w:cs="Quattrocento Sans"/>
          <w:b/>
          <w:bCs/>
          <w:sz w:val="24"/>
          <w:szCs w:val="24"/>
        </w:rPr>
      </w:pPr>
    </w:p>
    <w:p w:rsidR="00843FB8" w:rsidRPr="003513E1" w:rsidRDefault="00843FB8" w:rsidP="00AC6A66">
      <w:pPr>
        <w:autoSpaceDN w:val="0"/>
        <w:adjustRightInd w:val="0"/>
        <w:jc w:val="both"/>
        <w:rPr>
          <w:rFonts w:ascii="Segoe UI" w:hAnsi="Segoe UI" w:cs="Segoe UI"/>
          <w:b/>
          <w:bCs/>
          <w:szCs w:val="24"/>
          <w:lang w:eastAsia="it-IT"/>
        </w:rPr>
      </w:pPr>
      <w:r w:rsidRPr="003513E1">
        <w:rPr>
          <w:rFonts w:ascii="Segoe UI" w:hAnsi="Segoe UI" w:cs="Segoe UI"/>
          <w:b/>
          <w:bCs/>
          <w:szCs w:val="24"/>
          <w:lang w:eastAsia="it-IT"/>
        </w:rPr>
        <w:t>Area socio-sanitaria:</w:t>
      </w:r>
    </w:p>
    <w:p w:rsidR="00843FB8" w:rsidRDefault="00843FB8" w:rsidP="00AC6A66">
      <w:pPr>
        <w:autoSpaceDN w:val="0"/>
        <w:adjustRightInd w:val="0"/>
        <w:jc w:val="both"/>
        <w:rPr>
          <w:rFonts w:ascii="Segoe UI" w:hAnsi="Segoe UI" w:cs="Segoe UI"/>
          <w:szCs w:val="24"/>
          <w:highlight w:val="green"/>
          <w:lang w:eastAsia="it-IT"/>
        </w:rPr>
      </w:pPr>
    </w:p>
    <w:p w:rsidR="00843FB8" w:rsidRPr="003513E1" w:rsidRDefault="00843FB8" w:rsidP="00AC6A66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3513E1">
        <w:rPr>
          <w:rFonts w:ascii="Segoe UI" w:hAnsi="Segoe UI" w:cs="Segoe UI"/>
          <w:szCs w:val="24"/>
        </w:rPr>
        <w:t>1) Servizi sociali di sollievo ai caregiver di persone non autosufficienti e minori con disabil</w:t>
      </w:r>
      <w:r w:rsidRPr="003513E1">
        <w:rPr>
          <w:rFonts w:ascii="Segoe UI" w:hAnsi="Segoe UI" w:cs="Segoe UI"/>
          <w:szCs w:val="24"/>
        </w:rPr>
        <w:t>i</w:t>
      </w:r>
      <w:r w:rsidRPr="003513E1">
        <w:rPr>
          <w:rFonts w:ascii="Segoe UI" w:hAnsi="Segoe UI" w:cs="Segoe UI"/>
          <w:szCs w:val="24"/>
        </w:rPr>
        <w:t>tà e/o comportamenti afferenti all' area della psicopatologia, nel quale rientrano come specificato nel PNNA (Piano Nazionale non autosufficienza): a)Pronto intervento per le es</w:t>
      </w:r>
      <w:r w:rsidRPr="003513E1">
        <w:rPr>
          <w:rFonts w:ascii="Segoe UI" w:hAnsi="Segoe UI" w:cs="Segoe UI"/>
          <w:szCs w:val="24"/>
        </w:rPr>
        <w:t>i</w:t>
      </w:r>
      <w:r w:rsidRPr="003513E1">
        <w:rPr>
          <w:rFonts w:ascii="Segoe UI" w:hAnsi="Segoe UI" w:cs="Segoe UI"/>
          <w:szCs w:val="24"/>
        </w:rPr>
        <w:t>genze temporanee, diurne e notturne gestite da personale qualificato: b) Servizio di sost</w:t>
      </w:r>
      <w:r w:rsidRPr="003513E1">
        <w:rPr>
          <w:rFonts w:ascii="Segoe UI" w:hAnsi="Segoe UI" w:cs="Segoe UI"/>
          <w:szCs w:val="24"/>
        </w:rPr>
        <w:t>i</w:t>
      </w:r>
      <w:r w:rsidRPr="003513E1">
        <w:rPr>
          <w:rFonts w:ascii="Segoe UI" w:hAnsi="Segoe UI" w:cs="Segoe UI"/>
          <w:szCs w:val="24"/>
        </w:rPr>
        <w:t>tuzione temporanea degli assistenti familiari in occasione di ferie, malattia e maternità; c) Attivazione e organizzazione mirata dell’aiuto alle famiglie, valorizzando la collaborazione volontaria delle risorse informali di prossimità e quella degli Enti del Terzo Settore; </w:t>
      </w:r>
    </w:p>
    <w:p w:rsidR="00843FB8" w:rsidRPr="00A20D29" w:rsidRDefault="00843FB8" w:rsidP="00AC6A66">
      <w:pPr>
        <w:shd w:val="clear" w:color="auto" w:fill="FFFFFF"/>
        <w:jc w:val="both"/>
        <w:rPr>
          <w:szCs w:val="24"/>
        </w:rPr>
      </w:pPr>
    </w:p>
    <w:p w:rsidR="00843FB8" w:rsidRPr="003513E1" w:rsidRDefault="00843FB8" w:rsidP="00AC6A66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3513E1">
        <w:rPr>
          <w:rFonts w:ascii="Segoe UI" w:hAnsi="Segoe UI" w:cs="Segoe UI"/>
          <w:szCs w:val="24"/>
        </w:rPr>
        <w:t>Verranno valutate inoltre:</w:t>
      </w:r>
    </w:p>
    <w:p w:rsidR="00843FB8" w:rsidRPr="003513E1" w:rsidRDefault="00843FB8" w:rsidP="00AC6A66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3513E1">
        <w:rPr>
          <w:rFonts w:ascii="Segoe UI" w:hAnsi="Segoe UI" w:cs="Segoe UI"/>
          <w:szCs w:val="24"/>
        </w:rPr>
        <w:t>2) Attività/iniziative di prevenzione della istituzionalizzazione per persone non autosuff</w:t>
      </w:r>
      <w:r w:rsidRPr="003513E1">
        <w:rPr>
          <w:rFonts w:ascii="Segoe UI" w:hAnsi="Segoe UI" w:cs="Segoe UI"/>
          <w:szCs w:val="24"/>
        </w:rPr>
        <w:t>i</w:t>
      </w:r>
      <w:r w:rsidRPr="003513E1">
        <w:rPr>
          <w:rFonts w:ascii="Segoe UI" w:hAnsi="Segoe UI" w:cs="Segoe UI"/>
          <w:szCs w:val="24"/>
        </w:rPr>
        <w:t>cienti (anziani e/o disabili);</w:t>
      </w:r>
    </w:p>
    <w:p w:rsidR="00843FB8" w:rsidRPr="003513E1" w:rsidRDefault="00843FB8" w:rsidP="00AC6A66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3513E1">
        <w:rPr>
          <w:rFonts w:ascii="Segoe UI" w:hAnsi="Segoe UI" w:cs="Segoe UI"/>
          <w:szCs w:val="24"/>
        </w:rPr>
        <w:t>3) Attività/iniziative legate al periodo estivo (anziani e/o disabili, minori con disabilità);</w:t>
      </w:r>
    </w:p>
    <w:p w:rsidR="00843FB8" w:rsidRPr="003513E1" w:rsidRDefault="00843FB8" w:rsidP="00AC6A66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3513E1">
        <w:rPr>
          <w:rFonts w:ascii="Segoe UI" w:hAnsi="Segoe UI" w:cs="Segoe UI"/>
          <w:szCs w:val="24"/>
        </w:rPr>
        <w:t>4) Attività/iniziative legate al trasporto per persone non autosufficienti  (anziani e/o disab</w:t>
      </w:r>
      <w:r w:rsidRPr="003513E1">
        <w:rPr>
          <w:rFonts w:ascii="Segoe UI" w:hAnsi="Segoe UI" w:cs="Segoe UI"/>
          <w:szCs w:val="24"/>
        </w:rPr>
        <w:t>i</w:t>
      </w:r>
      <w:r w:rsidRPr="003513E1">
        <w:rPr>
          <w:rFonts w:ascii="Segoe UI" w:hAnsi="Segoe UI" w:cs="Segoe UI"/>
          <w:szCs w:val="24"/>
        </w:rPr>
        <w:t>li);</w:t>
      </w:r>
    </w:p>
    <w:p w:rsidR="00843FB8" w:rsidRPr="003513E1" w:rsidRDefault="00843FB8" w:rsidP="00AC6A66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3513E1">
        <w:rPr>
          <w:rFonts w:ascii="Segoe UI" w:hAnsi="Segoe UI" w:cs="Segoe UI"/>
          <w:szCs w:val="24"/>
        </w:rPr>
        <w:t>5) Attività/iniziative rivolte all’accessibilità alle opportunità della città per persone non a</w:t>
      </w:r>
      <w:r w:rsidRPr="003513E1">
        <w:rPr>
          <w:rFonts w:ascii="Segoe UI" w:hAnsi="Segoe UI" w:cs="Segoe UI"/>
          <w:szCs w:val="24"/>
        </w:rPr>
        <w:t>u</w:t>
      </w:r>
      <w:r w:rsidRPr="003513E1">
        <w:rPr>
          <w:rFonts w:ascii="Segoe UI" w:hAnsi="Segoe UI" w:cs="Segoe UI"/>
          <w:szCs w:val="24"/>
        </w:rPr>
        <w:t>tosufficienti  (anziani e/o disabili);</w:t>
      </w:r>
    </w:p>
    <w:p w:rsidR="00843FB8" w:rsidRPr="003513E1" w:rsidRDefault="00843FB8" w:rsidP="00AC6A66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3513E1">
        <w:rPr>
          <w:rFonts w:ascii="Segoe UI" w:hAnsi="Segoe UI" w:cs="Segoe UI"/>
          <w:szCs w:val="24"/>
        </w:rPr>
        <w:t>6) Attività/iniziative rivolte alla prevenzione dei disturbi cognitivi (anziani e/o disabili);</w:t>
      </w:r>
    </w:p>
    <w:p w:rsidR="00843FB8" w:rsidRPr="003513E1" w:rsidRDefault="00843FB8" w:rsidP="00AC6A66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3513E1">
        <w:rPr>
          <w:rFonts w:ascii="Segoe UI" w:hAnsi="Segoe UI" w:cs="Segoe UI"/>
          <w:szCs w:val="24"/>
        </w:rPr>
        <w:t>7) Attività/iniziative rivolte al consolidamento e capillarizzazione esperienze dei Caffé A</w:t>
      </w:r>
      <w:r w:rsidRPr="003513E1">
        <w:rPr>
          <w:rFonts w:ascii="Segoe UI" w:hAnsi="Segoe UI" w:cs="Segoe UI"/>
          <w:szCs w:val="24"/>
        </w:rPr>
        <w:t>l</w:t>
      </w:r>
      <w:r w:rsidRPr="003513E1">
        <w:rPr>
          <w:rFonts w:ascii="Segoe UI" w:hAnsi="Segoe UI" w:cs="Segoe UI"/>
          <w:szCs w:val="24"/>
        </w:rPr>
        <w:t>zheimer e dei Centri di incontro (anziani e/o disabili;</w:t>
      </w:r>
    </w:p>
    <w:p w:rsidR="00843FB8" w:rsidRPr="003513E1" w:rsidRDefault="00843FB8" w:rsidP="00AC6A66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3513E1">
        <w:rPr>
          <w:rFonts w:ascii="Segoe UI" w:hAnsi="Segoe UI" w:cs="Segoe UI"/>
          <w:szCs w:val="24"/>
        </w:rPr>
        <w:t>8) Attività/iniziative rivolte all’orientamento ai servizi sanitari (anziani e/o disabili);</w:t>
      </w:r>
    </w:p>
    <w:p w:rsidR="00843FB8" w:rsidRPr="00623D06" w:rsidRDefault="00843FB8" w:rsidP="00AC6A66">
      <w:pPr>
        <w:autoSpaceDN w:val="0"/>
        <w:adjustRightInd w:val="0"/>
        <w:jc w:val="both"/>
        <w:rPr>
          <w:rFonts w:ascii="Segoe UI" w:hAnsi="Segoe UI" w:cs="Segoe UI"/>
          <w:szCs w:val="24"/>
          <w:lang w:eastAsia="it-IT"/>
        </w:rPr>
      </w:pPr>
    </w:p>
    <w:p w:rsidR="00843FB8" w:rsidRPr="003513E1" w:rsidRDefault="00843FB8" w:rsidP="00AC6A66">
      <w:pPr>
        <w:autoSpaceDN w:val="0"/>
        <w:adjustRightInd w:val="0"/>
        <w:jc w:val="both"/>
        <w:rPr>
          <w:rFonts w:ascii="Segoe UI" w:hAnsi="Segoe UI" w:cs="Segoe UI"/>
          <w:b/>
          <w:bCs/>
          <w:szCs w:val="24"/>
          <w:lang w:eastAsia="it-IT"/>
        </w:rPr>
      </w:pPr>
      <w:r w:rsidRPr="003513E1">
        <w:rPr>
          <w:rFonts w:ascii="Segoe UI" w:hAnsi="Segoe UI" w:cs="Segoe UI"/>
          <w:b/>
          <w:bCs/>
          <w:szCs w:val="24"/>
          <w:lang w:eastAsia="it-IT"/>
        </w:rPr>
        <w:t>Area sociale:</w:t>
      </w:r>
    </w:p>
    <w:p w:rsidR="00843FB8" w:rsidRPr="003513E1" w:rsidRDefault="00843FB8" w:rsidP="00AC6A66">
      <w:pPr>
        <w:autoSpaceDN w:val="0"/>
        <w:adjustRightInd w:val="0"/>
        <w:jc w:val="both"/>
        <w:rPr>
          <w:rFonts w:ascii="Segoe UI" w:hAnsi="Segoe UI" w:cs="Segoe UI"/>
          <w:szCs w:val="24"/>
          <w:lang w:eastAsia="it-IT"/>
        </w:rPr>
      </w:pPr>
      <w:r w:rsidRPr="003513E1">
        <w:rPr>
          <w:rFonts w:ascii="Segoe UI" w:hAnsi="Segoe UI" w:cs="Segoe UI"/>
          <w:szCs w:val="24"/>
          <w:lang w:eastAsia="it-IT"/>
        </w:rPr>
        <w:t>1) Attività/Interventi socio educativi e ricreativi inclusivi a favore di minori con disabilità;</w:t>
      </w:r>
    </w:p>
    <w:p w:rsidR="00843FB8" w:rsidRPr="003513E1" w:rsidRDefault="00843FB8" w:rsidP="00AC6A66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3513E1">
        <w:rPr>
          <w:rFonts w:ascii="Segoe UI" w:hAnsi="Segoe UI" w:cs="Segoe UI"/>
          <w:szCs w:val="24"/>
          <w:lang w:eastAsia="it-IT"/>
        </w:rPr>
        <w:t>2</w:t>
      </w:r>
      <w:r w:rsidRPr="003513E1">
        <w:rPr>
          <w:rFonts w:ascii="Segoe UI" w:hAnsi="Segoe UI" w:cs="Segoe UI"/>
          <w:szCs w:val="24"/>
        </w:rPr>
        <w:t>) Azioni di promozione dello strumento dell'affido r</w:t>
      </w:r>
      <w:r>
        <w:rPr>
          <w:rFonts w:ascii="Segoe UI" w:hAnsi="Segoe UI" w:cs="Segoe UI"/>
          <w:szCs w:val="24"/>
        </w:rPr>
        <w:t>ivolto a minori che vivono all'</w:t>
      </w:r>
      <w:r w:rsidRPr="003513E1">
        <w:rPr>
          <w:rFonts w:ascii="Segoe UI" w:hAnsi="Segoe UI" w:cs="Segoe UI"/>
          <w:szCs w:val="24"/>
        </w:rPr>
        <w:t>interno di nuclei famigliari con fragilità genitoriale al fine di supportare i nuclei stessi e garantire ai minori condizioni adeguate di cura e benessere;</w:t>
      </w:r>
    </w:p>
    <w:p w:rsidR="00843FB8" w:rsidRPr="003513E1" w:rsidRDefault="00843FB8" w:rsidP="00AC6A66">
      <w:pPr>
        <w:shd w:val="clear" w:color="auto" w:fill="FFFFFF"/>
        <w:jc w:val="both"/>
        <w:rPr>
          <w:rFonts w:ascii="Segoe UI" w:hAnsi="Segoe UI" w:cs="Segoe UI"/>
          <w:szCs w:val="24"/>
        </w:rPr>
      </w:pPr>
      <w:r w:rsidRPr="003513E1">
        <w:rPr>
          <w:rFonts w:ascii="Segoe UI" w:hAnsi="Segoe UI" w:cs="Segoe UI"/>
          <w:szCs w:val="24"/>
        </w:rPr>
        <w:t>3) Attività/Interventi di prossimità a favore di persone adulte in condizione di disagio s</w:t>
      </w:r>
      <w:r w:rsidRPr="003513E1">
        <w:rPr>
          <w:rFonts w:ascii="Segoe UI" w:hAnsi="Segoe UI" w:cs="Segoe UI"/>
          <w:szCs w:val="24"/>
        </w:rPr>
        <w:t>o</w:t>
      </w:r>
      <w:r w:rsidRPr="003513E1">
        <w:rPr>
          <w:rFonts w:ascii="Segoe UI" w:hAnsi="Segoe UI" w:cs="Segoe UI"/>
          <w:szCs w:val="24"/>
        </w:rPr>
        <w:t>ciale e marginalità, volte a promuovere l’autonomia e a favorire la costruzione di reti sign</w:t>
      </w:r>
      <w:r w:rsidRPr="003513E1">
        <w:rPr>
          <w:rFonts w:ascii="Segoe UI" w:hAnsi="Segoe UI" w:cs="Segoe UI"/>
          <w:szCs w:val="24"/>
        </w:rPr>
        <w:t>i</w:t>
      </w:r>
      <w:r w:rsidRPr="003513E1">
        <w:rPr>
          <w:rFonts w:ascii="Segoe UI" w:hAnsi="Segoe UI" w:cs="Segoe UI"/>
          <w:szCs w:val="24"/>
        </w:rPr>
        <w:t>ficative con il contesto comunitario, anche al fine dell’efficientamento degli interventi; </w:t>
      </w:r>
    </w:p>
    <w:p w:rsidR="00843FB8" w:rsidRPr="003513E1" w:rsidRDefault="00843FB8" w:rsidP="00AC6A66">
      <w:pPr>
        <w:autoSpaceDN w:val="0"/>
        <w:adjustRightInd w:val="0"/>
        <w:jc w:val="both"/>
        <w:rPr>
          <w:rFonts w:ascii="Segoe UI" w:hAnsi="Segoe UI" w:cs="Segoe UI"/>
          <w:szCs w:val="24"/>
          <w:lang w:eastAsia="it-IT"/>
        </w:rPr>
      </w:pPr>
      <w:r w:rsidRPr="003513E1">
        <w:rPr>
          <w:rFonts w:ascii="Segoe UI" w:hAnsi="Segoe UI" w:cs="Segoe UI"/>
          <w:szCs w:val="24"/>
        </w:rPr>
        <w:t>4) Partecipazione e responsabilizzazione dei cittadini tramite iniziative di sensibilizzazione della cittadinanza sui temi di inclusione e integrazione (Max €. 500,00 ad iniziativa se sono più di tre incontri) per un massimo di n. 5 progetti totali finanziabili;</w:t>
      </w:r>
    </w:p>
    <w:p w:rsidR="00843FB8" w:rsidRDefault="00843FB8">
      <w:pPr>
        <w:pStyle w:val="normal1"/>
        <w:ind w:left="1068"/>
        <w:jc w:val="both"/>
        <w:rPr>
          <w:rFonts w:ascii="Segoe UI" w:hAnsi="Segoe UI" w:cs="Quattrocento Sans"/>
          <w:color w:val="000000"/>
          <w:sz w:val="24"/>
          <w:szCs w:val="24"/>
          <w:highlight w:val="green"/>
        </w:rPr>
      </w:pPr>
    </w:p>
    <w:p w:rsidR="00843FB8" w:rsidRDefault="00843FB8" w:rsidP="00AC6A66">
      <w:pPr>
        <w:tabs>
          <w:tab w:val="left" w:pos="0"/>
        </w:tabs>
        <w:autoSpaceDN w:val="0"/>
        <w:adjustRightInd w:val="0"/>
        <w:jc w:val="both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lang w:eastAsia="it-IT"/>
        </w:rPr>
        <w:t>L</w:t>
      </w:r>
      <w:r w:rsidRPr="00623D06">
        <w:rPr>
          <w:rFonts w:ascii="Segoe UI" w:hAnsi="Segoe UI" w:cs="Segoe UI"/>
          <w:szCs w:val="24"/>
          <w:lang w:eastAsia="it-IT"/>
        </w:rPr>
        <w:t>e attività/i progetti dovranno essere</w:t>
      </w:r>
      <w:r>
        <w:rPr>
          <w:rFonts w:ascii="Segoe UI" w:hAnsi="Segoe UI" w:cs="Segoe UI"/>
          <w:szCs w:val="24"/>
          <w:shd w:val="clear" w:color="auto" w:fill="FFFFFF"/>
        </w:rPr>
        <w:t xml:space="preserve"> riferiti al periodo 01/01/2026 – 31/12/2026 e dovra</w:t>
      </w:r>
      <w:r>
        <w:rPr>
          <w:rFonts w:ascii="Segoe UI" w:hAnsi="Segoe UI" w:cs="Segoe UI"/>
          <w:szCs w:val="24"/>
          <w:shd w:val="clear" w:color="auto" w:fill="FFFFFF"/>
        </w:rPr>
        <w:t>n</w:t>
      </w:r>
      <w:r>
        <w:rPr>
          <w:rFonts w:ascii="Segoe UI" w:hAnsi="Segoe UI" w:cs="Segoe UI"/>
          <w:szCs w:val="24"/>
          <w:shd w:val="clear" w:color="auto" w:fill="FFFFFF"/>
        </w:rPr>
        <w:t>no essere realizzate/i nel territorio dell’Unione dei Comuni Valle del Savio in favore delle persone ivi residenti;</w:t>
      </w:r>
    </w:p>
    <w:p w:rsidR="00843FB8" w:rsidRDefault="00843FB8" w:rsidP="00AC6A66">
      <w:pPr>
        <w:ind w:left="540" w:hanging="540"/>
        <w:jc w:val="both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-</w:t>
      </w:r>
      <w:r>
        <w:rPr>
          <w:rFonts w:ascii="Segoe UI" w:hAnsi="Segoe UI" w:cs="Segoe UI"/>
          <w:szCs w:val="24"/>
          <w:shd w:val="clear" w:color="auto" w:fill="FFFFFF"/>
        </w:rPr>
        <w:tab/>
        <w:t>qualora i progetti presentati dai richiedenti prevedano una tempistica di realizzazione superiore (ma svolto in maniera prevalente nel periodo di riferimento indicato – ovv</w:t>
      </w:r>
      <w:r>
        <w:rPr>
          <w:rFonts w:ascii="Segoe UI" w:hAnsi="Segoe UI" w:cs="Segoe UI"/>
          <w:szCs w:val="24"/>
          <w:shd w:val="clear" w:color="auto" w:fill="FFFFFF"/>
        </w:rPr>
        <w:t>e</w:t>
      </w:r>
      <w:r>
        <w:rPr>
          <w:rFonts w:ascii="Segoe UI" w:hAnsi="Segoe UI" w:cs="Segoe UI"/>
          <w:szCs w:val="24"/>
          <w:shd w:val="clear" w:color="auto" w:fill="FFFFFF"/>
        </w:rPr>
        <w:t xml:space="preserve">ro 01/01/2026 – 31/12/2026) o facciano riferimento ad alcuni mesi dell’anno in corso, il contributo, qualora concesso, verrà attribuito sui mesi effettivi di attività previsti nell’anno </w:t>
      </w:r>
      <w:smartTag w:uri="urn:schemas-microsoft-com:office:smarttags" w:element="metricconverter">
        <w:smartTagPr>
          <w:attr w:name="ProductID" w:val="2026, a"/>
        </w:smartTagPr>
        <w:r>
          <w:rPr>
            <w:rFonts w:ascii="Segoe UI" w:hAnsi="Segoe UI" w:cs="Segoe UI"/>
            <w:szCs w:val="24"/>
            <w:shd w:val="clear" w:color="auto" w:fill="FFFFFF"/>
          </w:rPr>
          <w:t>2026, a</w:t>
        </w:r>
      </w:smartTag>
      <w:r>
        <w:rPr>
          <w:rFonts w:ascii="Segoe UI" w:hAnsi="Segoe UI" w:cs="Segoe UI"/>
          <w:szCs w:val="24"/>
          <w:shd w:val="clear" w:color="auto" w:fill="FFFFFF"/>
        </w:rPr>
        <w:t xml:space="preserve"> seguito di apposita documentazione di attestazione delle spese s</w:t>
      </w:r>
      <w:r>
        <w:rPr>
          <w:rFonts w:ascii="Segoe UI" w:hAnsi="Segoe UI" w:cs="Segoe UI"/>
          <w:szCs w:val="24"/>
          <w:shd w:val="clear" w:color="auto" w:fill="FFFFFF"/>
        </w:rPr>
        <w:t>o</w:t>
      </w:r>
      <w:r>
        <w:rPr>
          <w:rFonts w:ascii="Segoe UI" w:hAnsi="Segoe UI" w:cs="Segoe UI"/>
          <w:szCs w:val="24"/>
          <w:shd w:val="clear" w:color="auto" w:fill="FFFFFF"/>
        </w:rPr>
        <w:t>stenute;</w:t>
      </w:r>
    </w:p>
    <w:p w:rsidR="00843FB8" w:rsidRDefault="00843FB8" w:rsidP="00AC6A66">
      <w:pPr>
        <w:ind w:left="540" w:hanging="540"/>
        <w:jc w:val="both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-    qualora i progetti presentati dai richiedenti vengano co-finanziati dall’Unione all’esito dell’istruttoria, in ogni pubblicità realizzata (a mezzo stampa, FB, Instagram, etc) rel</w:t>
      </w:r>
      <w:r>
        <w:rPr>
          <w:rFonts w:ascii="Segoe UI" w:hAnsi="Segoe UI" w:cs="Segoe UI"/>
          <w:szCs w:val="24"/>
          <w:shd w:val="clear" w:color="auto" w:fill="FFFFFF"/>
        </w:rPr>
        <w:t>a</w:t>
      </w:r>
      <w:r>
        <w:rPr>
          <w:rFonts w:ascii="Segoe UI" w:hAnsi="Segoe UI" w:cs="Segoe UI"/>
          <w:szCs w:val="24"/>
          <w:shd w:val="clear" w:color="auto" w:fill="FFFFFF"/>
        </w:rPr>
        <w:t>tiva all'evento, deve essere riportata la seguente dicitura "L'iniziativa é stata co-finanziata dall’Unione Valle del Savio - Settore Servizi Sociali e riceve un contributo pubblico in ragione della finalità di pubblica utilità sociale perseguita";</w:t>
      </w:r>
    </w:p>
    <w:p w:rsidR="00843FB8" w:rsidRDefault="00843FB8" w:rsidP="00AC6A66">
      <w:pPr>
        <w:ind w:left="540" w:hanging="54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  <w:shd w:val="clear" w:color="auto" w:fill="FFFFFF"/>
        </w:rPr>
        <w:t>-</w:t>
      </w:r>
      <w:r>
        <w:rPr>
          <w:rFonts w:ascii="Segoe UI" w:hAnsi="Segoe UI" w:cs="Segoe UI"/>
          <w:szCs w:val="24"/>
          <w:shd w:val="clear" w:color="auto" w:fill="FFFFFF"/>
        </w:rPr>
        <w:tab/>
        <w:t>una volta assegnate le risorse alla tip</w:t>
      </w:r>
      <w:r>
        <w:rPr>
          <w:rFonts w:ascii="Segoe UI" w:hAnsi="Segoe UI" w:cs="Segoe UI"/>
          <w:szCs w:val="24"/>
        </w:rPr>
        <w:t>ologia di progetti previsti nelle aree di intervento prioritarie, si provvederà ad assegnare contributi alle altre tipologie di progetti (non prioritari) alle altre organizzazioni con le risorse residue;</w:t>
      </w:r>
    </w:p>
    <w:p w:rsidR="00843FB8" w:rsidRPr="00A52E84" w:rsidRDefault="00843FB8" w:rsidP="00AC6A66">
      <w:pPr>
        <w:ind w:left="540" w:hanging="540"/>
        <w:jc w:val="both"/>
        <w:rPr>
          <w:rFonts w:ascii="Segoe UI" w:hAnsi="Segoe UI" w:cs="Segoe UI"/>
        </w:rPr>
      </w:pPr>
      <w:r>
        <w:t xml:space="preserve">- </w:t>
      </w:r>
      <w:r>
        <w:tab/>
      </w:r>
      <w:r w:rsidRPr="00A52E84">
        <w:rPr>
          <w:rFonts w:ascii="Segoe UI" w:hAnsi="Segoe UI" w:cs="Segoe UI"/>
        </w:rPr>
        <w:t>nel piano economico-finanziario riferito al singolo progetto, devono essere indicate tutte le entrate provenienti da altri Enti pubblici o privati e saranno tenute in consid</w:t>
      </w:r>
      <w:r w:rsidRPr="00A52E84">
        <w:rPr>
          <w:rFonts w:ascii="Segoe UI" w:hAnsi="Segoe UI" w:cs="Segoe UI"/>
        </w:rPr>
        <w:t>e</w:t>
      </w:r>
      <w:r w:rsidRPr="00A52E84">
        <w:rPr>
          <w:rFonts w:ascii="Segoe UI" w:hAnsi="Segoe UI" w:cs="Segoe UI"/>
        </w:rPr>
        <w:t xml:space="preserve">razione in fase di valutazione e/o erogazione del contributo; </w:t>
      </w:r>
    </w:p>
    <w:p w:rsidR="00843FB8" w:rsidRPr="00A52E84" w:rsidRDefault="00843FB8" w:rsidP="00AC6A66">
      <w:pPr>
        <w:ind w:left="540" w:hanging="540"/>
        <w:jc w:val="both"/>
        <w:rPr>
          <w:rFonts w:ascii="Segoe UI" w:hAnsi="Segoe UI" w:cs="Segoe UI"/>
        </w:rPr>
      </w:pPr>
      <w:r w:rsidRPr="00A52E84">
        <w:rPr>
          <w:rFonts w:ascii="Segoe UI" w:hAnsi="Segoe UI" w:cs="Segoe UI"/>
        </w:rPr>
        <w:t>-</w:t>
      </w:r>
      <w:r w:rsidRPr="00A52E84">
        <w:rPr>
          <w:rFonts w:ascii="Segoe UI" w:hAnsi="Segoe UI" w:cs="Segoe UI"/>
        </w:rPr>
        <w:tab/>
      </w:r>
      <w:r w:rsidRPr="00A52E84">
        <w:rPr>
          <w:rFonts w:ascii="Segoe UI" w:hAnsi="Segoe UI" w:cs="Segoe UI"/>
          <w:color w:val="000000"/>
        </w:rPr>
        <w:t xml:space="preserve">tutte le entrate provenienti da altri Enti pubblici o privati dovranno essere dichiarate e saranno tenute in considerazione in fase di valutazione e/o erogazione del contributo; </w:t>
      </w:r>
      <w:r w:rsidRPr="00A52E84">
        <w:rPr>
          <w:rFonts w:ascii="Segoe UI" w:hAnsi="Segoe UI" w:cs="Segoe UI"/>
        </w:rPr>
        <w:t>in ogni caso per i progetti finanziati dall’Unione non potranno essere richiesti ulteriori contributi/forma di compartecipazione da parte della stessa.</w:t>
      </w:r>
    </w:p>
    <w:p w:rsidR="00843FB8" w:rsidRDefault="00843FB8">
      <w:pPr>
        <w:pStyle w:val="normal1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widowControl w:val="0"/>
        <w:spacing w:before="60"/>
        <w:jc w:val="center"/>
        <w:rPr>
          <w:rFonts w:ascii="Segoe UI" w:hAnsi="Segoe UI"/>
        </w:rPr>
      </w:pPr>
      <w:r>
        <w:rPr>
          <w:rFonts w:ascii="Segoe UI" w:hAnsi="Segoe UI" w:cs="Quattrocento Sans"/>
          <w:b/>
          <w:bCs/>
          <w:color w:val="000000"/>
          <w:sz w:val="24"/>
          <w:szCs w:val="24"/>
        </w:rPr>
        <w:t>CHIEDE:</w:t>
      </w:r>
    </w:p>
    <w:p w:rsidR="00843FB8" w:rsidRDefault="00843FB8">
      <w:pPr>
        <w:pStyle w:val="normal1"/>
        <w:widowControl w:val="0"/>
        <w:spacing w:before="60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widowControl w:val="0"/>
        <w:spacing w:before="60"/>
        <w:jc w:val="both"/>
        <w:rPr>
          <w:rFonts w:ascii="Segoe UI" w:hAnsi="Segoe UI" w:cs="Quattrocento Sans"/>
          <w:color w:val="000000"/>
          <w:sz w:val="24"/>
          <w:szCs w:val="24"/>
        </w:rPr>
      </w:pPr>
      <w:r>
        <w:rPr>
          <w:rFonts w:ascii="Segoe UI" w:hAnsi="Segoe UI" w:cs="Quattrocento Sans"/>
          <w:color w:val="000000"/>
          <w:sz w:val="24"/>
          <w:szCs w:val="24"/>
        </w:rPr>
        <w:t>al Settore Servizi Sociali dell’Unione Valle del Savio di essere ammessa all’istruttoria per ottenere un contributo economico ai sensi del “</w:t>
      </w:r>
      <w:r w:rsidRPr="00A52E84">
        <w:rPr>
          <w:rFonts w:ascii="Segoe UI" w:hAnsi="Segoe UI" w:cs="Quattrocento Sans"/>
          <w:color w:val="000000"/>
          <w:sz w:val="24"/>
          <w:szCs w:val="24"/>
        </w:rPr>
        <w:t>Regolamento dei servizi, delle prestazioni e degli interventi sociali, socio-abitativi e sociosanitari approvato con Deliberazione del Consiglio dell'Unione dei Comuni Valle del Savio n. 1 del 16/02/2026</w:t>
      </w:r>
      <w:r>
        <w:rPr>
          <w:rFonts w:ascii="Segoe UI" w:hAnsi="Segoe UI" w:cs="Quattrocento Sans"/>
          <w:color w:val="000000"/>
          <w:sz w:val="24"/>
          <w:szCs w:val="24"/>
        </w:rPr>
        <w:t>”</w:t>
      </w:r>
    </w:p>
    <w:p w:rsidR="00843FB8" w:rsidRDefault="00843FB8">
      <w:pPr>
        <w:pStyle w:val="normal1"/>
        <w:widowControl w:val="0"/>
        <w:spacing w:before="60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657" w:type="dxa"/>
        <w:tblLayout w:type="fixed"/>
        <w:tblLook w:val="0000"/>
      </w:tblPr>
      <w:tblGrid>
        <w:gridCol w:w="3107"/>
        <w:gridCol w:w="2957"/>
        <w:gridCol w:w="1451"/>
        <w:gridCol w:w="2142"/>
      </w:tblGrid>
      <w:tr w:rsidR="00843FB8" w:rsidTr="004239CA">
        <w:trPr>
          <w:trHeight w:val="360"/>
        </w:trPr>
        <w:tc>
          <w:tcPr>
            <w:tcW w:w="965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Dati banca d’appoggio per eventuale bonifico del contributo richiesto</w:t>
            </w:r>
          </w:p>
        </w:tc>
      </w:tr>
      <w:tr w:rsidR="00843FB8" w:rsidTr="004239CA">
        <w:trPr>
          <w:trHeight w:val="344"/>
        </w:trPr>
        <w:tc>
          <w:tcPr>
            <w:tcW w:w="3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Banca</w:t>
            </w:r>
          </w:p>
        </w:tc>
        <w:tc>
          <w:tcPr>
            <w:tcW w:w="2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Filiale di</w:t>
            </w:r>
          </w:p>
        </w:tc>
        <w:tc>
          <w:tcPr>
            <w:tcW w:w="14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ABI</w:t>
            </w:r>
          </w:p>
        </w:tc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CAB</w:t>
            </w:r>
          </w:p>
        </w:tc>
      </w:tr>
      <w:tr w:rsidR="00843FB8" w:rsidTr="004239CA">
        <w:trPr>
          <w:trHeight w:val="344"/>
        </w:trPr>
        <w:tc>
          <w:tcPr>
            <w:tcW w:w="3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trHeight w:val="360"/>
        </w:trPr>
        <w:tc>
          <w:tcPr>
            <w:tcW w:w="3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Via</w:t>
            </w:r>
          </w:p>
        </w:tc>
        <w:tc>
          <w:tcPr>
            <w:tcW w:w="2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C/c</w:t>
            </w:r>
          </w:p>
        </w:tc>
        <w:tc>
          <w:tcPr>
            <w:tcW w:w="14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CIN</w:t>
            </w:r>
          </w:p>
        </w:tc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trHeight w:val="344"/>
        </w:trPr>
        <w:tc>
          <w:tcPr>
            <w:tcW w:w="31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trHeight w:val="360"/>
        </w:trPr>
        <w:tc>
          <w:tcPr>
            <w:tcW w:w="965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ind w:right="-82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IBAN (27 caratteri):</w:t>
            </w:r>
          </w:p>
        </w:tc>
      </w:tr>
    </w:tbl>
    <w:p w:rsidR="00843FB8" w:rsidRDefault="00843FB8">
      <w:pPr>
        <w:pStyle w:val="normal1"/>
        <w:widowControl w:val="0"/>
        <w:spacing w:before="60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spacing w:before="60"/>
        <w:jc w:val="both"/>
        <w:rPr>
          <w:rFonts w:ascii="Segoe UI" w:hAnsi="Segoe UI"/>
        </w:rPr>
      </w:pPr>
      <w:r>
        <w:rPr>
          <w:rFonts w:ascii="Segoe UI" w:hAnsi="Segoe UI" w:cs="Quattrocento Sans"/>
          <w:color w:val="000000"/>
          <w:sz w:val="24"/>
          <w:szCs w:val="24"/>
        </w:rPr>
        <w:t>presentando il seguente progetto:</w:t>
      </w:r>
    </w:p>
    <w:tbl>
      <w:tblPr>
        <w:tblW w:w="9460" w:type="dxa"/>
        <w:tblLayout w:type="fixed"/>
        <w:tblLook w:val="0000"/>
      </w:tblPr>
      <w:tblGrid>
        <w:gridCol w:w="9460"/>
      </w:tblGrid>
      <w:tr w:rsidR="00843FB8" w:rsidTr="004239CA">
        <w:tc>
          <w:tcPr>
            <w:tcW w:w="94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Titolo del progetto</w:t>
            </w:r>
          </w:p>
        </w:tc>
      </w:tr>
      <w:tr w:rsidR="00843FB8" w:rsidTr="004239CA">
        <w:trPr>
          <w:trHeight w:val="783"/>
        </w:trPr>
        <w:tc>
          <w:tcPr>
            <w:tcW w:w="94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keepNext/>
              <w:spacing w:before="240" w:after="60"/>
              <w:rPr>
                <w:rFonts w:ascii="Segoe UI" w:hAnsi="Segoe UI" w:cs="Quattrocento Sans"/>
                <w:b/>
                <w:bCs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keepNext/>
              <w:spacing w:before="240" w:after="60"/>
              <w:rPr>
                <w:rFonts w:ascii="Segoe UI" w:hAnsi="Segoe UI" w:cs="Quattrocento Sans"/>
                <w:b/>
                <w:bCs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keepNext/>
              <w:spacing w:before="240" w:after="60"/>
              <w:rPr>
                <w:rFonts w:ascii="Segoe UI" w:hAnsi="Segoe UI" w:cs="Quattrocento Sans"/>
                <w:b/>
                <w:bCs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keepNext/>
              <w:spacing w:before="240" w:after="60"/>
              <w:rPr>
                <w:rFonts w:ascii="Segoe UI" w:hAnsi="Segoe UI" w:cs="Quattrocento Sans"/>
                <w:b/>
                <w:bCs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keepNext/>
              <w:spacing w:before="240" w:after="60"/>
              <w:rPr>
                <w:rFonts w:ascii="Segoe UI" w:hAnsi="Segoe UI" w:cs="Quattrocento Sans"/>
                <w:b/>
                <w:bCs/>
                <w:sz w:val="24"/>
                <w:szCs w:val="24"/>
              </w:rPr>
            </w:pPr>
          </w:p>
        </w:tc>
      </w:tr>
      <w:tr w:rsidR="00843FB8" w:rsidTr="004239CA">
        <w:trPr>
          <w:trHeight w:val="380"/>
        </w:trPr>
        <w:tc>
          <w:tcPr>
            <w:tcW w:w="94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Anno di riferimento</w:t>
            </w:r>
          </w:p>
        </w:tc>
      </w:tr>
    </w:tbl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color w:val="000000"/>
          <w:sz w:val="24"/>
          <w:szCs w:val="24"/>
        </w:rPr>
      </w:pPr>
      <w:r>
        <w:br w:type="page"/>
      </w:r>
    </w:p>
    <w:tbl>
      <w:tblPr>
        <w:tblW w:w="9240" w:type="dxa"/>
        <w:tblLayout w:type="fixed"/>
        <w:tblLook w:val="0000"/>
      </w:tblPr>
      <w:tblGrid>
        <w:gridCol w:w="4350"/>
        <w:gridCol w:w="4890"/>
      </w:tblGrid>
      <w:tr w:rsidR="00843FB8" w:rsidTr="004239CA">
        <w:tc>
          <w:tcPr>
            <w:tcW w:w="923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Referente del progetto</w:t>
            </w:r>
          </w:p>
        </w:tc>
      </w:tr>
      <w:tr w:rsidR="00843FB8" w:rsidTr="004239CA">
        <w:tc>
          <w:tcPr>
            <w:tcW w:w="4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4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sz w:val="24"/>
                <w:szCs w:val="24"/>
              </w:rPr>
              <w:t>Cognome</w:t>
            </w:r>
          </w:p>
        </w:tc>
      </w:tr>
      <w:tr w:rsidR="00843FB8" w:rsidTr="004239CA">
        <w:tc>
          <w:tcPr>
            <w:tcW w:w="923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 xml:space="preserve">Ruolo ricoperto all’interno dell’organizzazione: </w:t>
            </w:r>
          </w:p>
          <w:p w:rsidR="00843FB8" w:rsidRPr="004239CA" w:rsidRDefault="00843FB8" w:rsidP="004239CA">
            <w:pPr>
              <w:pStyle w:val="normal1"/>
              <w:spacing w:line="360" w:lineRule="auto"/>
              <w:rPr>
                <w:rFonts w:ascii="Segoe UI" w:hAnsi="Segoe UI" w:cs="Quattrocento Sans"/>
                <w:b/>
                <w:bCs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spacing w:line="360" w:lineRule="auto"/>
              <w:rPr>
                <w:rFonts w:ascii="Segoe UI" w:hAnsi="Segoe UI" w:cs="Quattrocento Sans"/>
                <w:b/>
                <w:bCs/>
                <w:sz w:val="24"/>
                <w:szCs w:val="24"/>
              </w:rPr>
            </w:pPr>
          </w:p>
        </w:tc>
      </w:tr>
      <w:tr w:rsidR="00843FB8" w:rsidTr="004239CA">
        <w:tc>
          <w:tcPr>
            <w:tcW w:w="4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Tel:</w:t>
            </w:r>
          </w:p>
        </w:tc>
        <w:tc>
          <w:tcPr>
            <w:tcW w:w="4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</w:tbl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460" w:type="dxa"/>
        <w:tblLayout w:type="fixed"/>
        <w:tblLook w:val="0000"/>
      </w:tblPr>
      <w:tblGrid>
        <w:gridCol w:w="9460"/>
      </w:tblGrid>
      <w:tr w:rsidR="00843FB8" w:rsidTr="004239CA">
        <w:trPr>
          <w:trHeight w:val="1488"/>
        </w:trPr>
        <w:tc>
          <w:tcPr>
            <w:tcW w:w="94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Descrizione sintetica del progetto:</w:t>
            </w: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sz w:val="24"/>
          <w:szCs w:val="24"/>
        </w:rPr>
      </w:pPr>
    </w:p>
    <w:tbl>
      <w:tblPr>
        <w:tblW w:w="9460" w:type="dxa"/>
        <w:tblLayout w:type="fixed"/>
        <w:tblLook w:val="0000"/>
      </w:tblPr>
      <w:tblGrid>
        <w:gridCol w:w="9460"/>
      </w:tblGrid>
      <w:tr w:rsidR="00843FB8" w:rsidTr="004239CA">
        <w:tc>
          <w:tcPr>
            <w:tcW w:w="94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 xml:space="preserve">Finalità </w:t>
            </w:r>
            <w:r w:rsidRPr="004239CA">
              <w:rPr>
                <w:rFonts w:ascii="Segoe UI" w:hAnsi="Segoe UI" w:cs="Quattrocento Sans"/>
                <w:color w:val="000000"/>
                <w:sz w:val="24"/>
                <w:szCs w:val="24"/>
              </w:rPr>
              <w:t xml:space="preserve">e riferimento al Piano di Zona per la salute e il benessere sociale </w:t>
            </w:r>
          </w:p>
        </w:tc>
      </w:tr>
      <w:tr w:rsidR="00843FB8" w:rsidTr="004239CA">
        <w:tc>
          <w:tcPr>
            <w:tcW w:w="946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460" w:type="dxa"/>
        <w:tblLayout w:type="fixed"/>
        <w:tblLook w:val="0000"/>
      </w:tblPr>
      <w:tblGrid>
        <w:gridCol w:w="351"/>
        <w:gridCol w:w="9109"/>
      </w:tblGrid>
      <w:tr w:rsidR="00843FB8" w:rsidTr="004239CA">
        <w:tc>
          <w:tcPr>
            <w:tcW w:w="94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 xml:space="preserve">Obiettivo/i </w:t>
            </w:r>
            <w:r w:rsidRPr="004239CA">
              <w:rPr>
                <w:rFonts w:ascii="Segoe UI" w:hAnsi="Segoe UI" w:cs="Quattrocento Sans"/>
                <w:color w:val="000000"/>
                <w:sz w:val="24"/>
                <w:szCs w:val="24"/>
              </w:rPr>
              <w:t xml:space="preserve">previsti </w:t>
            </w:r>
          </w:p>
        </w:tc>
      </w:tr>
      <w:tr w:rsidR="00843FB8" w:rsidTr="004239CA">
        <w:tc>
          <w:tcPr>
            <w:tcW w:w="3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</w:tc>
      </w:tr>
      <w:tr w:rsidR="00843FB8" w:rsidTr="004239CA">
        <w:tc>
          <w:tcPr>
            <w:tcW w:w="3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</w:tc>
      </w:tr>
      <w:tr w:rsidR="00843FB8" w:rsidTr="004239CA">
        <w:tc>
          <w:tcPr>
            <w:tcW w:w="3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460" w:type="dxa"/>
        <w:tblLayout w:type="fixed"/>
        <w:tblLook w:val="0000"/>
      </w:tblPr>
      <w:tblGrid>
        <w:gridCol w:w="9460"/>
      </w:tblGrid>
      <w:tr w:rsidR="00843FB8" w:rsidTr="004239CA">
        <w:tc>
          <w:tcPr>
            <w:tcW w:w="94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Ambito territoriale in cui si svilupperà il progetto:</w:t>
            </w: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Sedi/luoghi di realizzazione:</w:t>
            </w: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460" w:type="dxa"/>
        <w:tblLayout w:type="fixed"/>
        <w:tblLook w:val="0000"/>
      </w:tblPr>
      <w:tblGrid>
        <w:gridCol w:w="4778"/>
        <w:gridCol w:w="4682"/>
      </w:tblGrid>
      <w:tr w:rsidR="00843FB8" w:rsidTr="004239CA">
        <w:tc>
          <w:tcPr>
            <w:tcW w:w="94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Previsione tempi di realizzazione complessiva del progetto</w:t>
            </w:r>
          </w:p>
        </w:tc>
      </w:tr>
      <w:tr w:rsidR="00843FB8" w:rsidTr="004239CA">
        <w:tc>
          <w:tcPr>
            <w:tcW w:w="47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Inizio:</w:t>
            </w:r>
          </w:p>
        </w:tc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Fine:</w:t>
            </w:r>
          </w:p>
        </w:tc>
      </w:tr>
    </w:tbl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color w:val="000000"/>
          <w:sz w:val="24"/>
          <w:szCs w:val="24"/>
        </w:rPr>
      </w:pPr>
      <w:r>
        <w:br w:type="page"/>
      </w:r>
    </w:p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460" w:type="dxa"/>
        <w:tblLayout w:type="fixed"/>
        <w:tblLook w:val="0000"/>
      </w:tblPr>
      <w:tblGrid>
        <w:gridCol w:w="9460"/>
      </w:tblGrid>
      <w:tr w:rsidR="00843FB8" w:rsidTr="004239CA">
        <w:tc>
          <w:tcPr>
            <w:tcW w:w="94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Altri enti e/o associazioni che collaborano al progetto:</w:t>
            </w:r>
          </w:p>
        </w:tc>
      </w:tr>
      <w:tr w:rsidR="00843FB8" w:rsidTr="004239CA">
        <w:trPr>
          <w:trHeight w:val="763"/>
        </w:trPr>
        <w:tc>
          <w:tcPr>
            <w:tcW w:w="94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558" w:type="dxa"/>
        <w:jc w:val="center"/>
        <w:tblLayout w:type="fixed"/>
        <w:tblLook w:val="0000"/>
      </w:tblPr>
      <w:tblGrid>
        <w:gridCol w:w="8234"/>
        <w:gridCol w:w="1324"/>
      </w:tblGrid>
      <w:tr w:rsidR="00843FB8" w:rsidTr="004239CA">
        <w:trPr>
          <w:jc w:val="center"/>
        </w:trPr>
        <w:tc>
          <w:tcPr>
            <w:tcW w:w="82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Tipologia di destinatari previsti</w:t>
            </w:r>
          </w:p>
        </w:tc>
        <w:tc>
          <w:tcPr>
            <w:tcW w:w="1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Barrare</w:t>
            </w:r>
          </w:p>
        </w:tc>
      </w:tr>
      <w:tr w:rsidR="00843FB8" w:rsidTr="004239CA">
        <w:trPr>
          <w:jc w:val="center"/>
        </w:trPr>
        <w:tc>
          <w:tcPr>
            <w:tcW w:w="82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Minori</w:t>
            </w:r>
          </w:p>
        </w:tc>
        <w:tc>
          <w:tcPr>
            <w:tcW w:w="1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jc w:val="center"/>
        </w:trPr>
        <w:tc>
          <w:tcPr>
            <w:tcW w:w="82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Famiglie</w:t>
            </w:r>
          </w:p>
        </w:tc>
        <w:tc>
          <w:tcPr>
            <w:tcW w:w="1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jc w:val="center"/>
        </w:trPr>
        <w:tc>
          <w:tcPr>
            <w:tcW w:w="82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sz w:val="24"/>
                <w:szCs w:val="24"/>
              </w:rPr>
              <w:t>Persone con disabilità</w:t>
            </w:r>
          </w:p>
        </w:tc>
        <w:tc>
          <w:tcPr>
            <w:tcW w:w="1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jc w:val="center"/>
        </w:trPr>
        <w:tc>
          <w:tcPr>
            <w:tcW w:w="82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Adulti</w:t>
            </w:r>
          </w:p>
        </w:tc>
        <w:tc>
          <w:tcPr>
            <w:tcW w:w="1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jc w:val="center"/>
        </w:trPr>
        <w:tc>
          <w:tcPr>
            <w:tcW w:w="82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Anziani</w:t>
            </w:r>
          </w:p>
        </w:tc>
        <w:tc>
          <w:tcPr>
            <w:tcW w:w="1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jc w:val="center"/>
        </w:trPr>
        <w:tc>
          <w:tcPr>
            <w:tcW w:w="82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Immigrati</w:t>
            </w:r>
          </w:p>
        </w:tc>
        <w:tc>
          <w:tcPr>
            <w:tcW w:w="1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jc w:val="center"/>
        </w:trPr>
        <w:tc>
          <w:tcPr>
            <w:tcW w:w="82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 xml:space="preserve">Altro </w:t>
            </w:r>
            <w:r w:rsidRPr="004239CA">
              <w:rPr>
                <w:rFonts w:ascii="Segoe UI" w:hAnsi="Segoe UI" w:cs="Quattrocento Sans"/>
                <w:color w:val="000000"/>
                <w:sz w:val="24"/>
                <w:szCs w:val="24"/>
              </w:rPr>
              <w:t>(specificare)</w:t>
            </w:r>
            <w:r w:rsidRPr="004239CA">
              <w:rPr>
                <w:rFonts w:ascii="Segoe UI" w:hAnsi="Segoe UI" w:cs="Quattrocento Sans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558" w:type="dxa"/>
        <w:jc w:val="center"/>
        <w:tblLayout w:type="fixed"/>
        <w:tblLook w:val="0000"/>
      </w:tblPr>
      <w:tblGrid>
        <w:gridCol w:w="8295"/>
        <w:gridCol w:w="1263"/>
      </w:tblGrid>
      <w:tr w:rsidR="00843FB8" w:rsidTr="004239CA">
        <w:trPr>
          <w:jc w:val="center"/>
        </w:trPr>
        <w:tc>
          <w:tcPr>
            <w:tcW w:w="8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Risorse umane impiegate per tipologia professionale</w:t>
            </w:r>
          </w:p>
        </w:tc>
        <w:tc>
          <w:tcPr>
            <w:tcW w:w="1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N.</w:t>
            </w:r>
          </w:p>
        </w:tc>
      </w:tr>
      <w:tr w:rsidR="00843FB8" w:rsidTr="004239CA">
        <w:trPr>
          <w:jc w:val="center"/>
        </w:trPr>
        <w:tc>
          <w:tcPr>
            <w:tcW w:w="8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Operatori di segreteria organizzativa</w:t>
            </w:r>
          </w:p>
        </w:tc>
        <w:tc>
          <w:tcPr>
            <w:tcW w:w="1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jc w:val="center"/>
        </w:trPr>
        <w:tc>
          <w:tcPr>
            <w:tcW w:w="8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Educatori professionali</w:t>
            </w:r>
          </w:p>
        </w:tc>
        <w:tc>
          <w:tcPr>
            <w:tcW w:w="1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jc w:val="center"/>
        </w:trPr>
        <w:tc>
          <w:tcPr>
            <w:tcW w:w="8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Medici e psicologi</w:t>
            </w:r>
          </w:p>
        </w:tc>
        <w:tc>
          <w:tcPr>
            <w:tcW w:w="1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jc w:val="center"/>
        </w:trPr>
        <w:tc>
          <w:tcPr>
            <w:tcW w:w="8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Collaboratori esterni</w:t>
            </w:r>
          </w:p>
        </w:tc>
        <w:tc>
          <w:tcPr>
            <w:tcW w:w="1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jc w:val="center"/>
        </w:trPr>
        <w:tc>
          <w:tcPr>
            <w:tcW w:w="8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Volontari dell’organizzazione</w:t>
            </w:r>
          </w:p>
        </w:tc>
        <w:tc>
          <w:tcPr>
            <w:tcW w:w="1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rPr>
          <w:jc w:val="center"/>
        </w:trPr>
        <w:tc>
          <w:tcPr>
            <w:tcW w:w="8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Altro</w:t>
            </w:r>
            <w:r w:rsidRPr="004239CA">
              <w:rPr>
                <w:rFonts w:ascii="Segoe UI" w:hAnsi="Segoe UI" w:cs="Quattrocento Sans"/>
                <w:color w:val="000000"/>
                <w:sz w:val="24"/>
                <w:szCs w:val="24"/>
              </w:rPr>
              <w:t>(specificare)</w:t>
            </w:r>
            <w:r w:rsidRPr="004239CA">
              <w:rPr>
                <w:rFonts w:ascii="Segoe UI" w:hAnsi="Segoe UI" w:cs="Quattrocento Sans"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657" w:type="dxa"/>
        <w:tblLayout w:type="fixed"/>
        <w:tblLook w:val="0000"/>
      </w:tblPr>
      <w:tblGrid>
        <w:gridCol w:w="8226"/>
        <w:gridCol w:w="718"/>
        <w:gridCol w:w="713"/>
      </w:tblGrid>
      <w:tr w:rsidR="00843FB8" w:rsidTr="004239CA">
        <w:tc>
          <w:tcPr>
            <w:tcW w:w="82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 xml:space="preserve">Sono previste attività di formazione per volontari/operatori? </w:t>
            </w:r>
          </w:p>
        </w:tc>
        <w:tc>
          <w:tcPr>
            <w:tcW w:w="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Sì</w:t>
            </w:r>
          </w:p>
        </w:tc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</w:tbl>
    <w:p w:rsidR="00843FB8" w:rsidRDefault="00843FB8">
      <w:pPr>
        <w:pStyle w:val="normal1"/>
        <w:tabs>
          <w:tab w:val="left" w:pos="900"/>
        </w:tabs>
        <w:spacing w:line="360" w:lineRule="auto"/>
        <w:jc w:val="both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657" w:type="dxa"/>
        <w:tblLayout w:type="fixed"/>
        <w:tblLook w:val="0000"/>
      </w:tblPr>
      <w:tblGrid>
        <w:gridCol w:w="8226"/>
        <w:gridCol w:w="718"/>
        <w:gridCol w:w="713"/>
      </w:tblGrid>
      <w:tr w:rsidR="00843FB8" w:rsidTr="004239CA">
        <w:tc>
          <w:tcPr>
            <w:tcW w:w="82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Sono presenti aspetti innovativi e caratteristiche sperimentali del progetto?</w:t>
            </w:r>
          </w:p>
        </w:tc>
        <w:tc>
          <w:tcPr>
            <w:tcW w:w="7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Sì</w:t>
            </w:r>
          </w:p>
        </w:tc>
        <w:tc>
          <w:tcPr>
            <w:tcW w:w="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843FB8" w:rsidTr="004239CA">
        <w:tc>
          <w:tcPr>
            <w:tcW w:w="965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Se sì, quali?</w:t>
            </w: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b/>
                <w:bCs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b/>
                <w:bCs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b/>
                <w:bCs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657" w:type="dxa"/>
        <w:tblLayout w:type="fixed"/>
        <w:tblLook w:val="0000"/>
      </w:tblPr>
      <w:tblGrid>
        <w:gridCol w:w="7668"/>
        <w:gridCol w:w="1989"/>
      </w:tblGrid>
      <w:tr w:rsidR="00843FB8" w:rsidTr="004239CA">
        <w:tc>
          <w:tcPr>
            <w:tcW w:w="96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Piano economico</w:t>
            </w:r>
          </w:p>
        </w:tc>
      </w:tr>
      <w:tr w:rsidR="00843FB8" w:rsidTr="004239CA">
        <w:tc>
          <w:tcPr>
            <w:tcW w:w="96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 xml:space="preserve">Costi complessivi che prevede di sostenere: </w:t>
            </w: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br/>
            </w:r>
            <w:r w:rsidRPr="004239CA">
              <w:rPr>
                <w:rFonts w:ascii="Segoe UI" w:hAnsi="Segoe UI" w:cs="Quattrocento Sans"/>
                <w:color w:val="000000"/>
                <w:sz w:val="24"/>
                <w:szCs w:val="24"/>
              </w:rPr>
              <w:t>(Dettagliare le singole voci di spesa)</w:t>
            </w: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Personale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Materiali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Trasporto utenti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Formazione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 xml:space="preserve">Materiale informativo e/o di comunicazione 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Costi fissi di gestione (utenze, affitto..)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 xml:space="preserve">Altri costi </w:t>
            </w:r>
            <w:r w:rsidRPr="004239CA">
              <w:rPr>
                <w:rFonts w:ascii="Segoe UI" w:hAnsi="Segoe UI" w:cs="Quattrocento Sans"/>
                <w:color w:val="000000"/>
                <w:sz w:val="24"/>
                <w:szCs w:val="24"/>
              </w:rPr>
              <w:t>(specificare)</w:t>
            </w: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657" w:type="dxa"/>
        <w:tblLayout w:type="fixed"/>
        <w:tblLook w:val="0000"/>
      </w:tblPr>
      <w:tblGrid>
        <w:gridCol w:w="7668"/>
        <w:gridCol w:w="1989"/>
      </w:tblGrid>
      <w:tr w:rsidR="00843FB8" w:rsidTr="004239CA">
        <w:tc>
          <w:tcPr>
            <w:tcW w:w="96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Impegno economico a carico del Titolare del progetto</w:t>
            </w:r>
          </w:p>
        </w:tc>
      </w:tr>
      <w:tr w:rsidR="00843FB8" w:rsidTr="004239CA">
        <w:tc>
          <w:tcPr>
            <w:tcW w:w="96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c>
          <w:tcPr>
            <w:tcW w:w="96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 xml:space="preserve">Finanziato tramite </w:t>
            </w:r>
            <w:r w:rsidRPr="004239CA">
              <w:rPr>
                <w:rFonts w:ascii="Segoe UI" w:hAnsi="Segoe UI" w:cs="Quattrocento Sans"/>
                <w:color w:val="000000"/>
                <w:sz w:val="24"/>
                <w:szCs w:val="24"/>
              </w:rPr>
              <w:t>(entrate con cui si stima di coprire la spesa prevista):</w:t>
            </w: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Contributo utenti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Contributi altri enti-associazioni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Donazioni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Quota propria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  <w:tr w:rsidR="00843FB8" w:rsidTr="004239CA">
        <w:tc>
          <w:tcPr>
            <w:tcW w:w="7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 xml:space="preserve">Altro </w:t>
            </w:r>
            <w:r w:rsidRPr="004239CA">
              <w:rPr>
                <w:rFonts w:ascii="Segoe UI" w:hAnsi="Segoe UI" w:cs="Quattrocento Sans"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1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center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rPr>
          <w:rFonts w:ascii="Segoe UI" w:hAnsi="Segoe UI" w:cs="Quattrocento Sans"/>
          <w:color w:val="000000"/>
          <w:sz w:val="24"/>
          <w:szCs w:val="24"/>
        </w:rPr>
      </w:pPr>
      <w:r>
        <w:br w:type="page"/>
      </w:r>
    </w:p>
    <w:p w:rsidR="00843FB8" w:rsidRDefault="00843FB8">
      <w:pPr>
        <w:pStyle w:val="normal1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657" w:type="dxa"/>
        <w:tblLayout w:type="fixed"/>
        <w:tblLook w:val="0000"/>
      </w:tblPr>
      <w:tblGrid>
        <w:gridCol w:w="9657"/>
      </w:tblGrid>
      <w:tr w:rsidR="00843FB8" w:rsidTr="004239CA">
        <w:tc>
          <w:tcPr>
            <w:tcW w:w="96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Strumenti e metodi di valutazione del progetto</w:t>
            </w:r>
          </w:p>
        </w:tc>
      </w:tr>
      <w:tr w:rsidR="00843FB8" w:rsidTr="004239CA">
        <w:trPr>
          <w:trHeight w:val="985"/>
        </w:trPr>
        <w:tc>
          <w:tcPr>
            <w:tcW w:w="96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rPr>
          <w:rFonts w:ascii="Segoe UI" w:hAnsi="Segoe UI" w:cs="Quattrocento Sans"/>
          <w:color w:val="000000"/>
          <w:sz w:val="24"/>
          <w:szCs w:val="24"/>
        </w:rPr>
      </w:pPr>
    </w:p>
    <w:tbl>
      <w:tblPr>
        <w:tblW w:w="9657" w:type="dxa"/>
        <w:tblLayout w:type="fixed"/>
        <w:tblLook w:val="0000"/>
      </w:tblPr>
      <w:tblGrid>
        <w:gridCol w:w="9657"/>
      </w:tblGrid>
      <w:tr w:rsidR="00843FB8" w:rsidTr="004239CA">
        <w:tc>
          <w:tcPr>
            <w:tcW w:w="96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center"/>
              <w:rPr>
                <w:rFonts w:ascii="Segoe UI" w:hAnsi="Segoe UI"/>
              </w:rPr>
            </w:pPr>
            <w:r w:rsidRPr="004239CA">
              <w:rPr>
                <w:rFonts w:ascii="Segoe UI" w:hAnsi="Segoe UI" w:cs="Quattrocento Sans"/>
                <w:b/>
                <w:bCs/>
                <w:color w:val="000000"/>
                <w:sz w:val="24"/>
                <w:szCs w:val="24"/>
              </w:rPr>
              <w:t>Risultati Attesi</w:t>
            </w:r>
          </w:p>
        </w:tc>
      </w:tr>
      <w:tr w:rsidR="00843FB8" w:rsidTr="004239CA">
        <w:tc>
          <w:tcPr>
            <w:tcW w:w="96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  <w:p w:rsidR="00843FB8" w:rsidRPr="004239CA" w:rsidRDefault="00843FB8" w:rsidP="004239CA">
            <w:pPr>
              <w:pStyle w:val="normal1"/>
              <w:tabs>
                <w:tab w:val="left" w:pos="900"/>
                <w:tab w:val="left" w:pos="1800"/>
              </w:tabs>
              <w:spacing w:line="360" w:lineRule="auto"/>
              <w:jc w:val="both"/>
              <w:rPr>
                <w:rFonts w:ascii="Segoe UI" w:hAnsi="Segoe UI" w:cs="Quattrocento Sans"/>
                <w:color w:val="000000"/>
                <w:sz w:val="24"/>
                <w:szCs w:val="24"/>
              </w:rPr>
            </w:pPr>
          </w:p>
        </w:tc>
      </w:tr>
    </w:tbl>
    <w:p w:rsidR="00843FB8" w:rsidRDefault="00843FB8">
      <w:pPr>
        <w:pStyle w:val="normal1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rPr>
          <w:rFonts w:ascii="Segoe UI" w:hAnsi="Segoe UI"/>
        </w:rPr>
      </w:pPr>
      <w:r>
        <w:rPr>
          <w:rFonts w:ascii="Segoe UI" w:hAnsi="Segoe UI" w:cs="Quattrocento Sans"/>
          <w:color w:val="000000"/>
          <w:sz w:val="24"/>
          <w:szCs w:val="24"/>
        </w:rPr>
        <w:t xml:space="preserve">Luogo e data                                                                                                  </w:t>
      </w:r>
    </w:p>
    <w:p w:rsidR="00843FB8" w:rsidRDefault="00843FB8">
      <w:pPr>
        <w:pStyle w:val="normal1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rPr>
          <w:rFonts w:ascii="Segoe UI" w:hAnsi="Segoe UI"/>
        </w:rPr>
      </w:pPr>
      <w:r>
        <w:rPr>
          <w:rFonts w:ascii="Segoe UI" w:hAnsi="Segoe UI" w:cs="Quattrocento Sans"/>
          <w:color w:val="000000"/>
          <w:sz w:val="24"/>
          <w:szCs w:val="24"/>
        </w:rPr>
        <w:t xml:space="preserve">__________________ </w:t>
      </w:r>
    </w:p>
    <w:p w:rsidR="00843FB8" w:rsidRDefault="00843FB8">
      <w:pPr>
        <w:pStyle w:val="normal1"/>
        <w:jc w:val="right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jc w:val="right"/>
        <w:rPr>
          <w:rFonts w:ascii="Segoe UI" w:hAnsi="Segoe UI"/>
        </w:rPr>
      </w:pPr>
      <w:r>
        <w:rPr>
          <w:rFonts w:ascii="Segoe UI" w:hAnsi="Segoe UI" w:cs="Quattrocento Sans"/>
          <w:i/>
          <w:iCs/>
          <w:color w:val="000000"/>
          <w:sz w:val="24"/>
          <w:szCs w:val="24"/>
        </w:rPr>
        <w:t>Timbro e firma</w:t>
      </w:r>
    </w:p>
    <w:p w:rsidR="00843FB8" w:rsidRDefault="00843FB8">
      <w:pPr>
        <w:pStyle w:val="normal1"/>
        <w:jc w:val="right"/>
        <w:rPr>
          <w:rFonts w:ascii="Segoe UI" w:hAnsi="Segoe UI" w:cs="Quattrocento Sans"/>
          <w:color w:val="000000"/>
          <w:sz w:val="24"/>
          <w:szCs w:val="24"/>
        </w:rPr>
      </w:pPr>
    </w:p>
    <w:p w:rsidR="00843FB8" w:rsidRDefault="00843FB8">
      <w:pPr>
        <w:pStyle w:val="normal1"/>
        <w:jc w:val="right"/>
        <w:rPr>
          <w:rFonts w:ascii="Segoe UI" w:hAnsi="Segoe UI"/>
        </w:rPr>
      </w:pPr>
      <w:r>
        <w:rPr>
          <w:rFonts w:ascii="Segoe UI" w:hAnsi="Segoe UI" w:cs="Quattrocento Sans"/>
          <w:color w:val="000000"/>
          <w:sz w:val="24"/>
          <w:szCs w:val="24"/>
        </w:rPr>
        <w:t>_____________</w:t>
      </w:r>
      <w:r>
        <w:rPr>
          <w:rFonts w:ascii="Segoe UI" w:hAnsi="Segoe UI"/>
          <w:color w:val="000000"/>
          <w:sz w:val="24"/>
          <w:szCs w:val="24"/>
        </w:rPr>
        <w:t>_____</w:t>
      </w:r>
    </w:p>
    <w:sectPr w:rsidR="00843FB8" w:rsidSect="004D40FE"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FB8" w:rsidRDefault="00843FB8" w:rsidP="004D40FE">
      <w:pPr>
        <w:suppressAutoHyphens/>
        <w:spacing w:line="240" w:lineRule="auto"/>
        <w:textAlignment w:val="auto"/>
        <w:outlineLvl w:val="9"/>
        <w:rPr>
          <w:rFonts w:ascii="Times New Roman" w:hAnsi="Times New Roman"/>
          <w:position w:val="0"/>
          <w:sz w:val="20"/>
          <w:lang w:bidi="hi-IN"/>
        </w:rPr>
      </w:pPr>
      <w:r>
        <w:rPr>
          <w:rFonts w:ascii="Times New Roman" w:hAnsi="Times New Roman"/>
          <w:position w:val="0"/>
          <w:sz w:val="20"/>
          <w:lang w:bidi="hi-IN"/>
        </w:rPr>
        <w:separator/>
      </w:r>
    </w:p>
  </w:endnote>
  <w:endnote w:type="continuationSeparator" w:id="0">
    <w:p w:rsidR="00843FB8" w:rsidRDefault="00843FB8" w:rsidP="004D40FE">
      <w:pPr>
        <w:suppressAutoHyphens/>
        <w:spacing w:line="240" w:lineRule="auto"/>
        <w:textAlignment w:val="auto"/>
        <w:outlineLvl w:val="9"/>
        <w:rPr>
          <w:rFonts w:ascii="Times New Roman" w:hAnsi="Times New Roman"/>
          <w:position w:val="0"/>
          <w:sz w:val="20"/>
          <w:lang w:bidi="hi-IN"/>
        </w:rPr>
      </w:pPr>
      <w:r>
        <w:rPr>
          <w:rFonts w:ascii="Times New Roman" w:hAnsi="Times New Roman"/>
          <w:position w:val="0"/>
          <w:sz w:val="20"/>
          <w:lang w:bidi="hi-I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FB8" w:rsidRDefault="00843FB8" w:rsidP="004D40FE">
      <w:pPr>
        <w:suppressAutoHyphens/>
        <w:spacing w:line="240" w:lineRule="auto"/>
        <w:textAlignment w:val="auto"/>
        <w:outlineLvl w:val="9"/>
        <w:rPr>
          <w:rFonts w:ascii="Times New Roman" w:hAnsi="Times New Roman"/>
          <w:position w:val="0"/>
          <w:sz w:val="20"/>
          <w:lang w:bidi="hi-IN"/>
        </w:rPr>
      </w:pPr>
      <w:r>
        <w:rPr>
          <w:rFonts w:ascii="Times New Roman" w:hAnsi="Times New Roman"/>
          <w:position w:val="0"/>
          <w:sz w:val="20"/>
          <w:lang w:bidi="hi-IN"/>
        </w:rPr>
        <w:separator/>
      </w:r>
    </w:p>
  </w:footnote>
  <w:footnote w:type="continuationSeparator" w:id="0">
    <w:p w:rsidR="00843FB8" w:rsidRDefault="00843FB8" w:rsidP="004D40FE">
      <w:pPr>
        <w:suppressAutoHyphens/>
        <w:spacing w:line="240" w:lineRule="auto"/>
        <w:textAlignment w:val="auto"/>
        <w:outlineLvl w:val="9"/>
        <w:rPr>
          <w:rFonts w:ascii="Times New Roman" w:hAnsi="Times New Roman"/>
          <w:position w:val="0"/>
          <w:sz w:val="20"/>
          <w:lang w:bidi="hi-IN"/>
        </w:rPr>
      </w:pPr>
      <w:r>
        <w:rPr>
          <w:rFonts w:ascii="Times New Roman" w:hAnsi="Times New Roman"/>
          <w:position w:val="0"/>
          <w:sz w:val="20"/>
          <w:lang w:bidi="hi-I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0FE"/>
    <w:rsid w:val="00012EF3"/>
    <w:rsid w:val="0014283A"/>
    <w:rsid w:val="0019765A"/>
    <w:rsid w:val="00291A1A"/>
    <w:rsid w:val="002B7A11"/>
    <w:rsid w:val="003513E1"/>
    <w:rsid w:val="004239CA"/>
    <w:rsid w:val="004D40FE"/>
    <w:rsid w:val="00623D06"/>
    <w:rsid w:val="00843FB8"/>
    <w:rsid w:val="00A20D29"/>
    <w:rsid w:val="00A52E84"/>
    <w:rsid w:val="00AC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FE"/>
    <w:pPr>
      <w:spacing w:line="1" w:lineRule="atLeast"/>
      <w:textAlignment w:val="top"/>
      <w:outlineLvl w:val="0"/>
    </w:pPr>
    <w:rPr>
      <w:rFonts w:ascii="Arial" w:hAnsi="Arial"/>
      <w:position w:val="-1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40FE"/>
    <w:pPr>
      <w:keepNext/>
      <w:spacing w:before="240" w:after="6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40FE"/>
    <w:pPr>
      <w:keepNext/>
      <w:spacing w:before="240" w:after="60" w:line="276" w:lineRule="auto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4D40F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4D40F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4D40FE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4D40FE"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zh-CN"/>
    </w:rPr>
  </w:style>
  <w:style w:type="character" w:customStyle="1" w:styleId="WW8Num2z0">
    <w:name w:val="WW8Num2z0"/>
    <w:uiPriority w:val="99"/>
    <w:rsid w:val="004D40FE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4D40FE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4D40FE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uiPriority w:val="99"/>
    <w:rsid w:val="004D40FE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4D40FE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4D40FE"/>
    <w:rPr>
      <w:rFonts w:ascii="OpenSymbol" w:hAnsi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4D40FE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4D40FE"/>
    <w:rPr>
      <w:w w:val="100"/>
      <w:position w:val="0"/>
      <w:sz w:val="20"/>
      <w:effect w:val="none"/>
      <w:vertAlign w:val="baseline"/>
      <w:em w:val="none"/>
    </w:rPr>
  </w:style>
  <w:style w:type="character" w:customStyle="1" w:styleId="Carpredefinitoparagrafo1">
    <w:name w:val="Car. predefinito paragrafo1"/>
    <w:uiPriority w:val="99"/>
    <w:rsid w:val="004D40FE"/>
    <w:rPr>
      <w:w w:val="100"/>
      <w:position w:val="0"/>
      <w:sz w:val="20"/>
      <w:effect w:val="none"/>
      <w:vertAlign w:val="baseline"/>
      <w:em w:val="none"/>
    </w:rPr>
  </w:style>
  <w:style w:type="character" w:styleId="Hyperlink">
    <w:name w:val="Hyperlink"/>
    <w:basedOn w:val="DefaultParagraphFont"/>
    <w:uiPriority w:val="99"/>
    <w:rsid w:val="004D40FE"/>
    <w:rPr>
      <w:rFonts w:cs="Times New Roman"/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FollowedHyperlink">
    <w:name w:val="FollowedHyperlink"/>
    <w:basedOn w:val="Carpredefinitoparagrafo1"/>
    <w:uiPriority w:val="99"/>
    <w:rsid w:val="004D40FE"/>
    <w:rPr>
      <w:rFonts w:cs="Times New Roman"/>
      <w:color w:val="8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4D40FE"/>
    <w:pPr>
      <w:keepNext/>
      <w:keepLines/>
      <w:suppressAutoHyphens/>
      <w:spacing w:before="480" w:after="120" w:line="240" w:lineRule="auto"/>
      <w:textAlignment w:val="auto"/>
      <w:outlineLvl w:val="9"/>
    </w:pPr>
    <w:rPr>
      <w:rFonts w:ascii="Times New Roman" w:hAnsi="Times New Roman"/>
      <w:b/>
      <w:bCs/>
      <w:position w:val="0"/>
      <w:sz w:val="72"/>
      <w:szCs w:val="72"/>
      <w:lang w:bidi="hi-IN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4D40FE"/>
    <w:pPr>
      <w:spacing w:after="140" w:line="276" w:lineRule="auto"/>
    </w:pPr>
    <w:rPr>
      <w:vertAlign w:val="subscrip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4D40FE"/>
    <w:rPr>
      <w:rFonts w:cs="Lucida Sans"/>
    </w:rPr>
  </w:style>
  <w:style w:type="paragraph" w:styleId="Caption">
    <w:name w:val="caption"/>
    <w:basedOn w:val="Normal"/>
    <w:uiPriority w:val="99"/>
    <w:qFormat/>
    <w:rsid w:val="004D40F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"/>
    <w:uiPriority w:val="99"/>
    <w:rsid w:val="004D40FE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4D40FE"/>
    <w:pPr>
      <w:suppressAutoHyphens/>
    </w:pPr>
    <w:rPr>
      <w:sz w:val="20"/>
      <w:szCs w:val="20"/>
      <w:lang w:eastAsia="zh-CN" w:bidi="hi-IN"/>
    </w:rPr>
  </w:style>
  <w:style w:type="paragraph" w:customStyle="1" w:styleId="Titolo1">
    <w:name w:val="Titolo1"/>
    <w:basedOn w:val="Normal"/>
    <w:next w:val="BodyText"/>
    <w:uiPriority w:val="99"/>
    <w:rsid w:val="004D40F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uiPriority w:val="99"/>
    <w:rsid w:val="004D40F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testazioneepidipagina">
    <w:name w:val="Intestazione e piè di pagina"/>
    <w:basedOn w:val="Normal"/>
    <w:uiPriority w:val="99"/>
    <w:rsid w:val="004D40FE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4D40FE"/>
    <w:pPr>
      <w:tabs>
        <w:tab w:val="center" w:pos="4819"/>
        <w:tab w:val="right" w:pos="9638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4D40FE"/>
    <w:pPr>
      <w:tabs>
        <w:tab w:val="center" w:pos="4819"/>
        <w:tab w:val="right" w:pos="9638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4D4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paragraph" w:styleId="NoSpacing">
    <w:name w:val="No Spacing"/>
    <w:uiPriority w:val="99"/>
    <w:qFormat/>
    <w:rsid w:val="004D40FE"/>
    <w:pPr>
      <w:spacing w:line="1" w:lineRule="atLeast"/>
      <w:textAlignment w:val="top"/>
      <w:outlineLvl w:val="0"/>
    </w:pPr>
    <w:rPr>
      <w:rFonts w:ascii="Calibri" w:hAnsi="Calibri" w:cs="Calibri"/>
      <w:position w:val="-1"/>
      <w:lang w:eastAsia="zh-CN"/>
    </w:rPr>
  </w:style>
  <w:style w:type="paragraph" w:styleId="ListParagraph">
    <w:name w:val="List Paragraph"/>
    <w:basedOn w:val="Normal"/>
    <w:uiPriority w:val="99"/>
    <w:qFormat/>
    <w:rsid w:val="004D40F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tenutotabella">
    <w:name w:val="Contenuto tabella"/>
    <w:basedOn w:val="Normal"/>
    <w:uiPriority w:val="99"/>
    <w:rsid w:val="004D40FE"/>
    <w:pPr>
      <w:widowControl w:val="0"/>
      <w:suppressLineNumbers/>
    </w:pPr>
  </w:style>
  <w:style w:type="paragraph" w:customStyle="1" w:styleId="Titolotabella">
    <w:name w:val="Titolo tabella"/>
    <w:basedOn w:val="Contenutotabella"/>
    <w:uiPriority w:val="99"/>
    <w:rsid w:val="004D40FE"/>
    <w:pPr>
      <w:jc w:val="center"/>
    </w:pPr>
    <w:rPr>
      <w:b/>
      <w:bCs/>
    </w:rPr>
  </w:style>
  <w:style w:type="paragraph" w:customStyle="1" w:styleId="Contenutocornice">
    <w:name w:val="Contenuto cornice"/>
    <w:basedOn w:val="Normal"/>
    <w:uiPriority w:val="99"/>
    <w:rsid w:val="004D40FE"/>
  </w:style>
  <w:style w:type="paragraph" w:styleId="Subtitle">
    <w:name w:val="Subtitle"/>
    <w:basedOn w:val="normal1"/>
    <w:next w:val="normal1"/>
    <w:link w:val="SubtitleChar"/>
    <w:uiPriority w:val="99"/>
    <w:qFormat/>
    <w:rsid w:val="004D40FE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zh-CN"/>
    </w:rPr>
  </w:style>
  <w:style w:type="table" w:customStyle="1" w:styleId="TableNormal0">
    <w:name w:val="TableNormal"/>
    <w:uiPriority w:val="99"/>
    <w:rsid w:val="004D40FE"/>
    <w:pPr>
      <w:suppressAutoHyphens/>
    </w:pPr>
    <w:rPr>
      <w:sz w:val="20"/>
      <w:szCs w:val="20"/>
      <w:lang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9</Pages>
  <Words>1188</Words>
  <Characters>6774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Cesena</dc:creator>
  <cp:keywords/>
  <dc:description/>
  <cp:lastModifiedBy>merola_b</cp:lastModifiedBy>
  <cp:revision>5</cp:revision>
  <dcterms:created xsi:type="dcterms:W3CDTF">2015-02-19T10:19:00Z</dcterms:created>
  <dcterms:modified xsi:type="dcterms:W3CDTF">2026-05-28T12:32:00Z</dcterms:modified>
</cp:coreProperties>
</file>